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Circolare n.  </w:t>
      </w:r>
      <w:r>
        <w:rPr>
          <w:rFonts w:ascii="Garamond" w:hAnsi="Garamond"/>
          <w:sz w:val="28"/>
          <w:szCs w:val="28"/>
        </w:rPr>
        <w:t>316</w:t>
      </w:r>
    </w:p>
    <w:p>
      <w:pPr>
        <w:pStyle w:val="Corpo"/>
        <w:widowControl w:val="false"/>
        <w:suppressAutoHyphens w:val="true"/>
        <w:bidi w:val="0"/>
        <w:spacing w:lineRule="auto" w:line="288" w:before="0" w:after="0"/>
        <w:ind w:left="2891" w:right="0" w:hanging="0"/>
        <w:jc w:val="right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Corpo"/>
        <w:widowControl w:val="false"/>
        <w:suppressAutoHyphens w:val="true"/>
        <w:bidi w:val="0"/>
        <w:spacing w:lineRule="auto" w:line="288" w:before="0" w:after="0"/>
        <w:ind w:left="2891" w:right="0" w:hanging="0"/>
        <w:jc w:val="right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  <w:t>A tutti gli studenti con diagnosi DSA o con certificazione 104/1992</w:t>
      </w:r>
    </w:p>
    <w:p>
      <w:pPr>
        <w:pStyle w:val="Normal"/>
        <w:spacing w:lineRule="auto" w:line="276"/>
        <w:ind w:left="5529" w:right="-1" w:hanging="0"/>
        <w:jc w:val="right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8"/>
          <w:szCs w:val="28"/>
          <w:lang w:val="it-IT" w:eastAsia="it-IT" w:bidi="ar-SA"/>
        </w:rPr>
        <w:t>Liceo Scientifico “Enrico  Fermi”</w:t>
      </w:r>
    </w:p>
    <w:p>
      <w:pPr>
        <w:pStyle w:val="Normal"/>
        <w:spacing w:lineRule="auto" w:line="276"/>
        <w:ind w:left="5529" w:right="-1" w:hanging="0"/>
        <w:jc w:val="right"/>
        <w:rPr>
          <w:b/>
          <w:b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  <w:t xml:space="preserve">Oggetto. </w:t>
      </w:r>
      <w:r>
        <w:rPr>
          <w:rFonts w:eastAsia="Times New Roman" w:cs="Times New Roman" w:ascii="Garamond" w:hAnsi="Garamond"/>
          <w:b/>
          <w:bCs/>
          <w:color w:val="auto"/>
          <w:kern w:val="0"/>
          <w:sz w:val="28"/>
          <w:szCs w:val="28"/>
          <w:lang w:val="it-IT" w:eastAsia="it-IT" w:bidi="ar-SA"/>
        </w:rPr>
        <w:t>Libro AID</w:t>
      </w: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  <w:t>: Libri di testo scolastici in formato digitale</w:t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  <w:t>Anche quest’anno è attivo il servizio ‘</w:t>
      </w:r>
      <w:r>
        <w:rPr>
          <w:rFonts w:eastAsia="Times New Roman" w:cs="Times New Roman" w:ascii="Garamond" w:hAnsi="Garamond"/>
          <w:b/>
          <w:bCs/>
          <w:color w:val="auto"/>
          <w:kern w:val="0"/>
          <w:sz w:val="28"/>
          <w:szCs w:val="28"/>
          <w:lang w:val="it-IT" w:eastAsia="it-IT" w:bidi="ar-SA"/>
        </w:rPr>
        <w:t>LibroAID</w:t>
      </w: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  <w:t xml:space="preserve">’ che mette a disposizione degli studenti con DSA o con certificazione 104/1992 libri scolastici in formato digitale (file PDF aperti). </w:t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bCs/>
          <w:color w:val="auto"/>
          <w:kern w:val="0"/>
          <w:sz w:val="28"/>
          <w:szCs w:val="28"/>
          <w:lang w:val="it-IT" w:eastAsia="it-IT" w:bidi="ar-SA"/>
        </w:rPr>
        <w:t>Informazioni dettagliate si possono trovare al link:</w:t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bCs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b/>
          <w:bCs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Garamond" w:hAnsi="Garamond"/>
          <w:b/>
          <w:bCs/>
          <w:color w:val="C9211E"/>
          <w:kern w:val="0"/>
          <w:sz w:val="28"/>
          <w:szCs w:val="28"/>
          <w:lang w:val="it-IT" w:eastAsia="it-IT" w:bidi="ar-SA"/>
        </w:rPr>
        <w:t>https://www.libroaid.it/</w:t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  <w:t>oppure contattando l’Associazione Italiana Dislessia:</w:t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Corpo"/>
        <w:numPr>
          <w:ilvl w:val="0"/>
          <w:numId w:val="2"/>
        </w:numPr>
        <w:spacing w:lineRule="auto" w:line="288" w:before="0" w:after="0"/>
        <w:ind w:left="305" w:right="0" w:hanging="305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  <w:t xml:space="preserve">tel 051 242919 </w:t>
      </w:r>
    </w:p>
    <w:p>
      <w:pPr>
        <w:pStyle w:val="Corpo"/>
        <w:numPr>
          <w:ilvl w:val="0"/>
          <w:numId w:val="2"/>
        </w:numPr>
        <w:spacing w:lineRule="auto" w:line="288" w:before="0" w:after="0"/>
        <w:ind w:left="305" w:right="0" w:hanging="305"/>
        <w:rPr/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  <w:t xml:space="preserve">email: </w:t>
      </w:r>
      <w:hyperlink r:id="rId2">
        <w:r>
          <w:rPr>
            <w:rStyle w:val="Hyperlink0"/>
            <w:rFonts w:eastAsia="Times New Roman" w:cs="Times New Roman" w:ascii="Garamond" w:hAnsi="Garamond"/>
            <w:color w:val="C9211E"/>
            <w:kern w:val="0"/>
            <w:sz w:val="28"/>
            <w:szCs w:val="28"/>
            <w:lang w:val="it-IT" w:eastAsia="it-IT" w:bidi="ar-SA"/>
          </w:rPr>
          <w:t>libroaid@aiditalia.org</w:t>
        </w:r>
      </w:hyperlink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</w:r>
    </w:p>
    <w:p>
      <w:pPr>
        <w:pStyle w:val="Corpo"/>
        <w:spacing w:lineRule="auto" w:line="288"/>
        <w:rPr>
          <w:rFonts w:ascii="Garamond" w:hAnsi="Garamond" w:eastAsia="Times New Roman" w:cs="Times New Roman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color w:val="auto"/>
          <w:kern w:val="0"/>
          <w:sz w:val="28"/>
          <w:szCs w:val="28"/>
          <w:lang w:val="it-IT" w:eastAsia="it-IT" w:bidi="ar-SA"/>
        </w:rPr>
        <w:t>Prof.ssa Maria Teresa Bagnacavalli</w:t>
      </w:r>
    </w:p>
    <w:p>
      <w:pPr>
        <w:pStyle w:val="Corpo"/>
        <w:spacing w:lineRule="auto" w:line="288"/>
        <w:jc w:val="both"/>
        <w:rPr>
          <w:rFonts w:ascii="Garamond" w:hAnsi="Garamond" w:eastAsia="Times New Roman" w:cs="Times New Roman"/>
          <w:b/>
          <w:b/>
          <w:bCs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b/>
          <w:bCs/>
          <w:i/>
          <w:iCs/>
          <w:color w:val="auto"/>
          <w:kern w:val="0"/>
          <w:sz w:val="28"/>
          <w:szCs w:val="28"/>
          <w:lang w:val="it-IT" w:eastAsia="it-IT" w:bidi="ar-SA"/>
        </w:rPr>
        <w:t>(Referente per l’ Inclusione)</w:t>
      </w:r>
    </w:p>
    <w:p>
      <w:pPr>
        <w:pStyle w:val="Normal"/>
        <w:jc w:val="both"/>
        <w:rPr>
          <w:rFonts w:ascii="Garamond" w:hAnsi="Garamond"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Garamond" w:hAnsi="Garamond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it-IT" w:eastAsia="it-IT" w:bidi="ar-SA"/>
        </w:rPr>
      </w:r>
    </w:p>
    <w:p>
      <w:pPr>
        <w:pStyle w:val="Normal"/>
        <w:spacing w:lineRule="auto" w:line="360"/>
        <w:ind w:right="1299" w:hanging="0"/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Bologna,  </w:t>
      </w:r>
      <w:r>
        <w:rPr>
          <w:rFonts w:ascii="Garamond" w:hAnsi="Garamond"/>
          <w:sz w:val="28"/>
          <w:szCs w:val="28"/>
        </w:rPr>
        <w:t>20 luglio 2022</w:t>
      </w:r>
      <w:r>
        <w:rPr>
          <w:rFonts w:ascii="Garamond" w:hAnsi="Garamond"/>
          <w:sz w:val="28"/>
          <w:szCs w:val="28"/>
        </w:rPr>
        <w:t xml:space="preserve">   </w:t>
      </w:r>
    </w:p>
    <w:p>
      <w:pPr>
        <w:pStyle w:val="Normal"/>
        <w:spacing w:lineRule="auto" w:line="276"/>
        <w:ind w:left="5103" w:hanging="0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>Il Dirigente Scolastico</w:t>
      </w:r>
    </w:p>
    <w:p>
      <w:pPr>
        <w:pStyle w:val="Normal"/>
        <w:spacing w:lineRule="auto" w:line="276"/>
        <w:ind w:left="5103" w:hanging="0"/>
        <w:jc w:val="center"/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>Prof. Fulvio Buonomo</w:t>
      </w:r>
    </w:p>
    <w:p>
      <w:pPr>
        <w:pStyle w:val="Normal"/>
        <w:ind w:left="5103" w:hanging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(documento firmato digitalmente</w:t>
      </w:r>
    </w:p>
    <w:p>
      <w:pPr>
        <w:pStyle w:val="Normal"/>
        <w:ind w:left="5103" w:hanging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ai sensi del CAD e norme connesse)</w:t>
      </w:r>
    </w:p>
    <w:p>
      <w:pPr>
        <w:pStyle w:val="Normal"/>
        <w:spacing w:lineRule="auto" w:line="276"/>
        <w:ind w:left="5812" w:hanging="0"/>
        <w:jc w:val="center"/>
        <w:rPr>
          <w:rFonts w:ascii="Garamond" w:hAnsi="Garamond"/>
          <w:sz w:val="20"/>
          <w:szCs w:val="20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708" w:top="141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Book Antiqua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EB Garamond">
    <w:charset w:val="01"/>
    <w:family w:val="roman"/>
    <w:pitch w:val="variable"/>
  </w:font>
  <w:font w:name="Balthaza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"/>
      <w:tblW w:w="10536" w:type="dxa"/>
      <w:jc w:val="left"/>
      <w:tblInd w:w="-7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715"/>
      <w:gridCol w:w="7820"/>
    </w:tblGrid>
    <w:tr>
      <w:trPr>
        <w:trHeight w:val="2160" w:hRule="atLeast"/>
      </w:trPr>
      <w:tc>
        <w:tcPr>
          <w:tcW w:w="2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EB Garamond" w:hAnsi="EB Garamond" w:eastAsia="EB Garamond" w:cs="EB Garamond"/>
              <w:sz w:val="20"/>
              <w:szCs w:val="20"/>
            </w:rPr>
          </w:pPr>
          <w:r>
            <w:rPr/>
            <w:object>
              <v:shapetype id="shapetype_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shapetype_ole_rId1" style="width:89.25pt;height:100.5pt;mso-wrap-distance-right:0pt" filled="f" o:ole="">
                <v:imagedata r:id="rId2" o:title=""/>
              </v:shape>
              <o:OLEObject Type="Embed" ProgID="PBrush" ShapeID="ole_rId1" DrawAspect="Content" ObjectID="_647691325" r:id="rId1"/>
            </w:object>
          </w:r>
        </w:p>
      </w:tc>
      <w:tc>
        <w:tcPr>
          <w:tcW w:w="7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left" w:pos="2124" w:leader="none"/>
              <w:tab w:val="left" w:pos="2652" w:leader="none"/>
              <w:tab w:val="center" w:pos="3315" w:leader="none"/>
              <w:tab w:val="center" w:pos="3866" w:leader="none"/>
            </w:tabs>
            <w:ind w:firstLine="708"/>
            <w:rPr/>
          </w:pPr>
          <w:r>
            <w:rPr/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1822450</wp:posOffset>
                </wp:positionH>
                <wp:positionV relativeFrom="paragraph">
                  <wp:posOffset>15875</wp:posOffset>
                </wp:positionV>
                <wp:extent cx="403225" cy="367030"/>
                <wp:effectExtent l="0" t="0" r="0" b="0"/>
                <wp:wrapSquare wrapText="bothSides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367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jc w:val="center"/>
            <w:rPr>
              <w:rFonts w:ascii="Balthazar" w:hAnsi="Balthazar" w:eastAsia="Balthazar" w:cs="Balthazar"/>
              <w:b/>
              <w:b/>
              <w:sz w:val="28"/>
              <w:szCs w:val="28"/>
            </w:rPr>
          </w:pPr>
          <w:r>
            <w:rPr>
              <w:rFonts w:eastAsia="Balthazar" w:cs="Balthazar" w:ascii="Balthazar" w:hAnsi="Balthazar"/>
              <w:b/>
              <w:sz w:val="28"/>
              <w:szCs w:val="28"/>
            </w:rPr>
          </w:r>
        </w:p>
        <w:p>
          <w:pPr>
            <w:pStyle w:val="Normal"/>
            <w:widowControl w:val="false"/>
            <w:jc w:val="center"/>
            <w:rPr>
              <w:rFonts w:eastAsia="Balthazar"/>
              <w:b/>
              <w:b/>
              <w:sz w:val="10"/>
              <w:szCs w:val="10"/>
            </w:rPr>
          </w:pPr>
          <w:r>
            <w:rPr>
              <w:rFonts w:eastAsia="Balthazar"/>
              <w:b/>
              <w:sz w:val="10"/>
              <w:szCs w:val="10"/>
            </w:rPr>
          </w:r>
        </w:p>
        <w:p>
          <w:pPr>
            <w:pStyle w:val="Normal"/>
            <w:widowControl w:val="false"/>
            <w:jc w:val="center"/>
            <w:rPr>
              <w:rFonts w:eastAsia="Balthazar"/>
              <w:b/>
              <w:b/>
              <w:sz w:val="32"/>
              <w:szCs w:val="32"/>
            </w:rPr>
          </w:pPr>
          <w:r>
            <w:rPr>
              <w:rFonts w:eastAsia="Balthazar"/>
              <w:b/>
              <w:sz w:val="32"/>
              <w:szCs w:val="32"/>
            </w:rPr>
          </w:r>
        </w:p>
        <w:p>
          <w:pPr>
            <w:pStyle w:val="Normal"/>
            <w:widowControl w:val="false"/>
            <w:jc w:val="center"/>
            <w:rPr>
              <w:rFonts w:eastAsia="Balthazar"/>
              <w:b/>
              <w:b/>
              <w:sz w:val="32"/>
              <w:szCs w:val="32"/>
            </w:rPr>
          </w:pPr>
          <w:r>
            <w:rPr>
              <w:rFonts w:eastAsia="Balthazar"/>
              <w:b/>
              <w:sz w:val="32"/>
              <w:szCs w:val="32"/>
            </w:rPr>
            <w:t xml:space="preserve">LICEO SCIENTIFICO STATALE </w:t>
          </w:r>
          <w:r>
            <w:rPr>
              <w:rFonts w:eastAsia="Balthazar"/>
              <w:b/>
              <w:i/>
              <w:sz w:val="32"/>
              <w:szCs w:val="32"/>
            </w:rPr>
            <w:t>“E.FERMI”</w:t>
          </w:r>
        </w:p>
        <w:p>
          <w:pPr>
            <w:pStyle w:val="Normal"/>
            <w:widowControl w:val="false"/>
            <w:jc w:val="center"/>
            <w:rPr>
              <w:rFonts w:eastAsia="Balthazar"/>
              <w:b/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</w:t>
          </w:r>
        </w:p>
        <w:p>
          <w:pPr>
            <w:pStyle w:val="Normal"/>
            <w:widowControl w:val="false"/>
            <w:spacing w:lineRule="exact" w:line="252"/>
            <w:ind w:left="12" w:right="10" w:hanging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>
          <w:pPr>
            <w:pStyle w:val="Normal"/>
            <w:widowControl w:val="false"/>
            <w:tabs>
              <w:tab w:val="clear" w:pos="720"/>
              <w:tab w:val="center" w:pos="3150" w:leader="none"/>
            </w:tabs>
            <w:jc w:val="center"/>
            <w:rPr>
              <w:rFonts w:ascii="Balthazar" w:hAnsi="Balthazar" w:eastAsia="Balthazar" w:cs="Balthazar"/>
              <w:b/>
              <w:b/>
              <w:sz w:val="16"/>
              <w:szCs w:val="16"/>
            </w:rPr>
          </w:pPr>
          <w:r>
            <w:rPr>
              <w:rFonts w:eastAsia="Balthazar" w:cs="Balthazar" w:ascii="Balthazar" w:hAnsi="Balthazar"/>
              <w:b/>
              <w:sz w:val="16"/>
              <w:szCs w:val="16"/>
            </w:rPr>
          </w:r>
        </w:p>
        <w:p>
          <w:pPr>
            <w:pStyle w:val="Normal"/>
            <w:widowControl w:val="false"/>
            <w:spacing w:lineRule="exact" w:line="244"/>
            <w:jc w:val="center"/>
            <w:rPr>
              <w:b/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 w:color="0000FF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 w:color="0000FF"/>
              </w:rPr>
              <w:t>bops02000d@pec.istruzione.it</w:t>
            </w:r>
          </w:hyperlink>
        </w:p>
        <w:p>
          <w:pPr>
            <w:pStyle w:val="Normal"/>
            <w:widowControl w:val="false"/>
            <w:spacing w:lineRule="exact" w:line="244"/>
            <w:jc w:val="center"/>
            <w:rPr>
              <w:b/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 w:color="0000FF"/>
              </w:rPr>
              <w:t>www.liceofermibo.edu.it</w:t>
            </w:r>
          </w:hyperlink>
        </w:p>
        <w:p>
          <w:pPr>
            <w:pStyle w:val="Normal"/>
            <w:widowControl w:val="false"/>
            <w:jc w:val="center"/>
            <w:rPr>
              <w:rFonts w:ascii="Balthazar" w:hAnsi="Balthazar" w:eastAsia="Balthazar" w:cs="Balthazar"/>
              <w:color w:val="0000FF"/>
              <w:sz w:val="16"/>
              <w:szCs w:val="16"/>
            </w:rPr>
          </w:pPr>
          <w:r>
            <w:rPr>
              <w:rFonts w:eastAsia="Balthazar" w:cs="Balthazar" w:ascii="Balthazar" w:hAnsi="Balthazar"/>
              <w:color w:val="0000FF"/>
              <w:sz w:val="16"/>
              <w:szCs w:val="16"/>
            </w:rPr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72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161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 w:customStyle="1">
    <w:name w:val="Heading 1"/>
    <w:basedOn w:val="Normal"/>
    <w:next w:val="Normal"/>
    <w:uiPriority w:val="1"/>
    <w:qFormat/>
    <w:rsid w:val="00374eff"/>
    <w:pPr>
      <w:widowControl w:val="false"/>
      <w:ind w:left="110" w:hanging="0"/>
      <w:outlineLvl w:val="1"/>
    </w:pPr>
    <w:rPr>
      <w:rFonts w:ascii="Cambria" w:hAnsi="Cambria" w:eastAsia="Cambria" w:cs="Cambria"/>
      <w:b/>
      <w:bCs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c5f13"/>
    <w:pPr>
      <w:keepNext w:val="true"/>
      <w:jc w:val="center"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9157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16d2f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91575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9157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52f90"/>
    <w:rPr/>
  </w:style>
  <w:style w:type="character" w:styleId="InternetLink">
    <w:name w:val="Hyperlink"/>
    <w:rsid w:val="00952f90"/>
    <w:rPr>
      <w:color w:val="0000FF"/>
      <w:u w:val="single"/>
    </w:rPr>
  </w:style>
  <w:style w:type="character" w:styleId="Strong">
    <w:name w:val="Strong"/>
    <w:qFormat/>
    <w:rsid w:val="00637ffd"/>
    <w:rPr>
      <w:b/>
      <w:bCs/>
    </w:rPr>
  </w:style>
  <w:style w:type="character" w:styleId="IntestazioneCarattere" w:customStyle="1">
    <w:name w:val="Intestazione Carattere"/>
    <w:link w:val="Intestazione"/>
    <w:qFormat/>
    <w:rsid w:val="00316d2f"/>
    <w:rPr>
      <w:sz w:val="24"/>
      <w:szCs w:val="24"/>
      <w:lang w:val="it-IT" w:eastAsia="it-IT" w:bidi="ar-SA"/>
    </w:rPr>
  </w:style>
  <w:style w:type="character" w:styleId="TestofumettoCarattere" w:customStyle="1">
    <w:name w:val="Testo fumetto Carattere"/>
    <w:link w:val="Testofumetto"/>
    <w:qFormat/>
    <w:rsid w:val="0070479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25316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d0338"/>
    <w:rPr>
      <w:color w:val="605E5C"/>
      <w:shd w:fill="E1DFDD" w:val="clear"/>
    </w:rPr>
  </w:style>
  <w:style w:type="character" w:styleId="Hyperlink0">
    <w:name w:val="Hyperlink.0"/>
    <w:basedOn w:val="InternetLink"/>
    <w:qFormat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rsid w:val="00952f90"/>
    <w:pPr>
      <w:jc w:val="both"/>
    </w:pPr>
    <w:rPr>
      <w:rFonts w:eastAsia="Batang"/>
      <w:lang w:eastAsia="ko-KR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rsid w:val="00591575"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952f9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IntestazioneCarattere"/>
    <w:rsid w:val="00952f9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xBrc2" w:customStyle="1">
    <w:name w:val="TxBr_c2"/>
    <w:basedOn w:val="Normal"/>
    <w:qFormat/>
    <w:rsid w:val="00ff086d"/>
    <w:pPr>
      <w:widowControl w:val="false"/>
      <w:spacing w:lineRule="atLeast" w:line="240"/>
      <w:jc w:val="center"/>
    </w:pPr>
    <w:rPr>
      <w:lang w:val="en-US"/>
    </w:rPr>
  </w:style>
  <w:style w:type="paragraph" w:styleId="TxBrp13" w:customStyle="1">
    <w:name w:val="TxBr_p13"/>
    <w:basedOn w:val="Normal"/>
    <w:qFormat/>
    <w:rsid w:val="00ff086d"/>
    <w:pPr>
      <w:widowControl w:val="false"/>
      <w:spacing w:lineRule="atLeast" w:line="240"/>
      <w:ind w:left="404" w:hanging="765"/>
    </w:pPr>
    <w:rPr>
      <w:lang w:val="en-US"/>
    </w:rPr>
  </w:style>
  <w:style w:type="paragraph" w:styleId="TxBrp14" w:customStyle="1">
    <w:name w:val="TxBr_p14"/>
    <w:basedOn w:val="Normal"/>
    <w:qFormat/>
    <w:rsid w:val="00ff086d"/>
    <w:pPr>
      <w:widowControl w:val="false"/>
      <w:tabs>
        <w:tab w:val="clear" w:pos="720"/>
        <w:tab w:val="left" w:pos="7228" w:leader="none"/>
      </w:tabs>
      <w:spacing w:lineRule="atLeast" w:line="240"/>
      <w:ind w:left="6867" w:hanging="0"/>
    </w:pPr>
    <w:rPr>
      <w:lang w:val="en-US"/>
    </w:rPr>
  </w:style>
  <w:style w:type="paragraph" w:styleId="TxBrp16" w:customStyle="1">
    <w:name w:val="TxBr_p16"/>
    <w:basedOn w:val="Normal"/>
    <w:qFormat/>
    <w:rsid w:val="00ff086d"/>
    <w:pPr>
      <w:widowControl w:val="false"/>
      <w:tabs>
        <w:tab w:val="clear" w:pos="720"/>
        <w:tab w:val="left" w:pos="204" w:leader="none"/>
      </w:tabs>
      <w:spacing w:lineRule="atLeast" w:line="249"/>
    </w:pPr>
    <w:rPr>
      <w:lang w:val="en-US"/>
    </w:rPr>
  </w:style>
  <w:style w:type="paragraph" w:styleId="Corpo" w:customStyle="1">
    <w:name w:val="Corpo"/>
    <w:qFormat/>
    <w:rsid w:val="00f35c8f"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NoSpacing">
    <w:name w:val="No Spacing"/>
    <w:qFormat/>
    <w:rsid w:val="00f35c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Puntoelencoalfab" w:customStyle="1">
    <w:name w:val="Punto elenco alfab"/>
    <w:basedOn w:val="Normal"/>
    <w:qFormat/>
    <w:rsid w:val="00316d2f"/>
    <w:pPr>
      <w:numPr>
        <w:ilvl w:val="0"/>
        <w:numId w:val="1"/>
      </w:numPr>
      <w:jc w:val="both"/>
    </w:pPr>
    <w:rPr>
      <w:rFonts w:ascii="Book Antiqua" w:hAnsi="Book Antiqua"/>
    </w:rPr>
  </w:style>
  <w:style w:type="paragraph" w:styleId="BalloonText">
    <w:name w:val="Balloon Text"/>
    <w:basedOn w:val="Normal"/>
    <w:link w:val="TestofumettoCarattere"/>
    <w:qFormat/>
    <w:rsid w:val="0070479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0c55bc"/>
    <w:pPr>
      <w:spacing w:before="0" w:after="0"/>
      <w:ind w:left="720" w:hanging="0"/>
      <w:contextualSpacing/>
    </w:pPr>
    <w:rPr/>
  </w:style>
  <w:style w:type="paragraph" w:styleId="Subtitle">
    <w:name w:val="Subtitle"/>
    <w:basedOn w:val="Normal"/>
    <w:next w:val="Normal"/>
    <w:uiPriority w:val="11"/>
    <w:qFormat/>
    <w:rsid w:val="0059157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2240cf"/>
    <w:pPr>
      <w:spacing w:beforeAutospacing="1" w:afterAutospacing="1"/>
    </w:pPr>
    <w:rPr/>
  </w:style>
  <w:style w:type="paragraph" w:styleId="LOnormal" w:customStyle="1">
    <w:name w:val="LO-normal"/>
    <w:qFormat/>
    <w:rsid w:val="00220ff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9157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032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broaid@aiditalia.org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bops02000d@istruzione.it" TargetMode="External"/><Relationship Id="rId5" Type="http://schemas.openxmlformats.org/officeDocument/2006/relationships/hyperlink" Target="mailto:bops02000d@pec.istruzione.it" TargetMode="External"/><Relationship Id="rId6" Type="http://schemas.openxmlformats.org/officeDocument/2006/relationships/hyperlink" Target="http://www.liceofermibo.edu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4a66z5spJ0ZLpYyXDfdpuBcA7gQ==">AMUW2mWNgjWqf96Gek3xsno5QE+koWrGu2aM/tqNz4iO6j+U2s9vTgMluQOLs70HDiBsXUSl5/heWFiztvZAsKIk0EdzPfjpjcBKhTICV378L2+lqUGVpI0=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LibreOffice/7.1.0.3$MacOSX_X86_64 LibreOffice_project/f6099ecf3d29644b5008cc8f48f42f4a40986e4c</Application>
  <AppVersion>15.0000</AppVersion>
  <Pages>1</Pages>
  <Words>125</Words>
  <Characters>858</Characters>
  <CharactersWithSpaces>987</CharactersWithSpaces>
  <Paragraphs>23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2021-09-02T16:05:00Z</dcterms:created>
  <dc:creator>.</dc:creator>
  <dc:description/>
  <dc:language>it-IT</dc:language>
  <cp:lastModifiedBy/>
  <cp:lastPrinted>2022-05-07T20:59:00Z</cp:lastPrinted>
  <dcterms:modified xsi:type="dcterms:W3CDTF">2022-07-20T23:23:16Z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